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43" w:rsidRDefault="00CA6CCB" w:rsidP="007C1243">
      <w:pPr>
        <w:jc w:val="center"/>
      </w:pPr>
      <w:r>
        <w:t xml:space="preserve">МИНИСТЕРСТВО ЮСТИЦИИ РЕСПУБЛИКИ ЮЖНАЯ ОСЕТИЯ </w:t>
      </w:r>
    </w:p>
    <w:p w:rsidR="00CA6CCB" w:rsidRDefault="00CA6CCB" w:rsidP="007C1243">
      <w:pPr>
        <w:jc w:val="center"/>
      </w:pPr>
    </w:p>
    <w:p w:rsidR="00CA6CCB" w:rsidRPr="007C1243" w:rsidRDefault="00CA6CCB" w:rsidP="007C1243">
      <w:pPr>
        <w:jc w:val="center"/>
      </w:pPr>
      <w:r>
        <w:t xml:space="preserve">П Р И К А З </w:t>
      </w:r>
    </w:p>
    <w:p w:rsidR="007C1243" w:rsidRPr="007C1243" w:rsidRDefault="007C1243" w:rsidP="007C1243"/>
    <w:p w:rsidR="007C1243" w:rsidRPr="007C1243" w:rsidRDefault="007C1243" w:rsidP="007C1243"/>
    <w:p w:rsidR="007C1243" w:rsidRPr="007C1243" w:rsidRDefault="007C1243" w:rsidP="007C1243"/>
    <w:p w:rsidR="007C1243" w:rsidRPr="007C1243" w:rsidRDefault="007C1243" w:rsidP="007C1243"/>
    <w:p w:rsidR="007C1243" w:rsidRPr="007C1243" w:rsidRDefault="007C1243" w:rsidP="007C1243"/>
    <w:p w:rsidR="007C1243" w:rsidRPr="007C1243" w:rsidRDefault="00CA6CCB" w:rsidP="007C1243">
      <w:pPr>
        <w:tabs>
          <w:tab w:val="left" w:pos="1704"/>
        </w:tabs>
      </w:pPr>
      <w:r>
        <w:t xml:space="preserve">20.11.2024                                             </w:t>
      </w:r>
      <w:proofErr w:type="spellStart"/>
      <w:r>
        <w:t>Г.Цхинвал</w:t>
      </w:r>
      <w:proofErr w:type="spellEnd"/>
      <w:r>
        <w:t xml:space="preserve">                                             № 60</w:t>
      </w:r>
      <w:bookmarkStart w:id="0" w:name="_GoBack"/>
      <w:bookmarkEnd w:id="0"/>
    </w:p>
    <w:p w:rsidR="00441B6D" w:rsidRDefault="00441B6D" w:rsidP="00441B6D">
      <w:pPr>
        <w:ind w:left="-567"/>
        <w:rPr>
          <w:b/>
          <w:sz w:val="28"/>
          <w:szCs w:val="28"/>
        </w:rPr>
      </w:pPr>
    </w:p>
    <w:p w:rsidR="007C1243" w:rsidRPr="007C1243" w:rsidRDefault="007C1243" w:rsidP="007C1243">
      <w:pPr>
        <w:rPr>
          <w:b/>
          <w:sz w:val="28"/>
          <w:szCs w:val="28"/>
        </w:rPr>
      </w:pPr>
    </w:p>
    <w:p w:rsidR="007C1243" w:rsidRDefault="007C1243" w:rsidP="007C1243">
      <w:pPr>
        <w:jc w:val="center"/>
        <w:rPr>
          <w:b/>
          <w:sz w:val="28"/>
          <w:szCs w:val="28"/>
        </w:rPr>
      </w:pPr>
    </w:p>
    <w:p w:rsidR="004B1333" w:rsidRDefault="004B1333" w:rsidP="007C1243">
      <w:pPr>
        <w:jc w:val="center"/>
        <w:rPr>
          <w:b/>
          <w:sz w:val="28"/>
          <w:szCs w:val="28"/>
        </w:rPr>
      </w:pPr>
    </w:p>
    <w:p w:rsidR="004B1333" w:rsidRDefault="004B1333" w:rsidP="004B1333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4B1333" w:rsidRPr="004B1333" w:rsidRDefault="004B1333" w:rsidP="004B1333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lang w:eastAsia="en-US"/>
        </w:rPr>
      </w:pPr>
      <w:r w:rsidRPr="004B1333">
        <w:rPr>
          <w:rFonts w:eastAsiaTheme="minorHAnsi"/>
          <w:b/>
          <w:lang w:eastAsia="en-US"/>
        </w:rPr>
        <w:t xml:space="preserve">Об утверждении </w:t>
      </w:r>
    </w:p>
    <w:p w:rsidR="004B1333" w:rsidRPr="004B1333" w:rsidRDefault="004B1333" w:rsidP="004B1333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lang w:eastAsia="en-US"/>
        </w:rPr>
      </w:pPr>
      <w:r w:rsidRPr="004B1333">
        <w:rPr>
          <w:rFonts w:eastAsiaTheme="minorHAnsi"/>
          <w:b/>
          <w:lang w:eastAsia="en-US"/>
        </w:rPr>
        <w:t xml:space="preserve">Порядка применения к сотрудникам </w:t>
      </w:r>
    </w:p>
    <w:p w:rsidR="004B1333" w:rsidRPr="004B1333" w:rsidRDefault="004B1333" w:rsidP="004B1333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lang w:eastAsia="en-US"/>
        </w:rPr>
      </w:pPr>
      <w:r w:rsidRPr="004B1333">
        <w:rPr>
          <w:rFonts w:eastAsiaTheme="minorHAnsi"/>
          <w:b/>
          <w:lang w:eastAsia="en-US"/>
        </w:rPr>
        <w:t xml:space="preserve">органа принудительного исполнения </w:t>
      </w:r>
    </w:p>
    <w:p w:rsidR="004B1333" w:rsidRPr="004B1333" w:rsidRDefault="004B1333" w:rsidP="004B1333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lang w:eastAsia="en-US"/>
        </w:rPr>
      </w:pPr>
      <w:r w:rsidRPr="004B1333">
        <w:rPr>
          <w:rFonts w:eastAsiaTheme="minorHAnsi"/>
          <w:b/>
          <w:lang w:eastAsia="en-US"/>
        </w:rPr>
        <w:t xml:space="preserve">Республики Южная Осетия </w:t>
      </w:r>
    </w:p>
    <w:p w:rsidR="004B1333" w:rsidRPr="004B1333" w:rsidRDefault="004B1333" w:rsidP="004B1333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lang w:eastAsia="en-US"/>
        </w:rPr>
      </w:pPr>
      <w:r w:rsidRPr="004B1333">
        <w:rPr>
          <w:rFonts w:eastAsiaTheme="minorHAnsi"/>
          <w:b/>
          <w:lang w:eastAsia="en-US"/>
        </w:rPr>
        <w:t>отдельных мер поощрения</w:t>
      </w:r>
    </w:p>
    <w:p w:rsidR="004B1333" w:rsidRDefault="004B1333" w:rsidP="004B133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4B1333" w:rsidRDefault="004B1333" w:rsidP="00A3213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B1333">
        <w:rPr>
          <w:rFonts w:eastAsiaTheme="minorHAnsi"/>
          <w:sz w:val="28"/>
          <w:szCs w:val="28"/>
          <w:lang w:eastAsia="en-US"/>
        </w:rPr>
        <w:t>В соответствии с</w:t>
      </w:r>
      <w:r>
        <w:rPr>
          <w:rFonts w:eastAsiaTheme="minorHAnsi"/>
          <w:sz w:val="28"/>
          <w:szCs w:val="28"/>
          <w:lang w:eastAsia="en-US"/>
        </w:rPr>
        <w:t xml:space="preserve"> частью 1 статьи 50 Закона Республики Южная Осетия от 29 апреля 2022 года № 9 «О службе в органе принудительного исполнения Республики Южная Осетия»</w:t>
      </w:r>
      <w:r w:rsidR="00CB617B">
        <w:rPr>
          <w:rFonts w:eastAsiaTheme="minorHAnsi"/>
          <w:sz w:val="28"/>
          <w:szCs w:val="28"/>
          <w:lang w:eastAsia="en-US"/>
        </w:rPr>
        <w:t>, Положением о М</w:t>
      </w:r>
      <w:r w:rsidR="0093021A">
        <w:rPr>
          <w:rFonts w:eastAsiaTheme="minorHAnsi"/>
          <w:sz w:val="28"/>
          <w:szCs w:val="28"/>
          <w:lang w:eastAsia="en-US"/>
        </w:rPr>
        <w:t xml:space="preserve">инистерстве юстиции Республики Южная Осетия, утвержденным </w:t>
      </w:r>
      <w:r>
        <w:rPr>
          <w:rFonts w:eastAsiaTheme="minorHAnsi"/>
          <w:sz w:val="28"/>
          <w:szCs w:val="28"/>
          <w:lang w:eastAsia="en-US"/>
        </w:rPr>
        <w:t>Указ</w:t>
      </w:r>
      <w:r w:rsidR="0093021A">
        <w:rPr>
          <w:rFonts w:eastAsiaTheme="minorHAnsi"/>
          <w:sz w:val="28"/>
          <w:szCs w:val="28"/>
          <w:lang w:eastAsia="en-US"/>
        </w:rPr>
        <w:t>ом</w:t>
      </w:r>
      <w:r>
        <w:rPr>
          <w:rFonts w:eastAsiaTheme="minorHAnsi"/>
          <w:sz w:val="28"/>
          <w:szCs w:val="28"/>
          <w:lang w:eastAsia="en-US"/>
        </w:rPr>
        <w:t xml:space="preserve"> Президента Р</w:t>
      </w:r>
      <w:r w:rsidR="0093021A">
        <w:rPr>
          <w:rFonts w:eastAsiaTheme="minorHAnsi"/>
          <w:sz w:val="28"/>
          <w:szCs w:val="28"/>
          <w:lang w:eastAsia="en-US"/>
        </w:rPr>
        <w:t xml:space="preserve">еспублики Южная Осетия от 16 октября </w:t>
      </w:r>
      <w:r>
        <w:rPr>
          <w:rFonts w:eastAsiaTheme="minorHAnsi"/>
          <w:sz w:val="28"/>
          <w:szCs w:val="28"/>
          <w:lang w:eastAsia="en-US"/>
        </w:rPr>
        <w:t>2020</w:t>
      </w:r>
      <w:r w:rsidR="0093021A">
        <w:rPr>
          <w:rFonts w:eastAsiaTheme="minorHAnsi"/>
          <w:sz w:val="28"/>
          <w:szCs w:val="28"/>
          <w:lang w:eastAsia="en-US"/>
        </w:rPr>
        <w:t xml:space="preserve"> года №</w:t>
      </w:r>
      <w:r>
        <w:rPr>
          <w:rFonts w:eastAsiaTheme="minorHAnsi"/>
          <w:sz w:val="28"/>
          <w:szCs w:val="28"/>
          <w:lang w:eastAsia="en-US"/>
        </w:rPr>
        <w:t xml:space="preserve"> 184</w:t>
      </w:r>
      <w:r w:rsidR="0093021A">
        <w:rPr>
          <w:rFonts w:eastAsiaTheme="minorHAnsi"/>
          <w:sz w:val="28"/>
          <w:szCs w:val="28"/>
          <w:lang w:eastAsia="en-US"/>
        </w:rPr>
        <w:t>,</w:t>
      </w:r>
    </w:p>
    <w:p w:rsidR="004B1333" w:rsidRDefault="004B1333" w:rsidP="00A3213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B1333" w:rsidRPr="004B1333" w:rsidRDefault="004B1333" w:rsidP="00A3213E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93021A">
        <w:rPr>
          <w:rFonts w:eastAsiaTheme="minorHAnsi"/>
          <w:b/>
          <w:sz w:val="28"/>
          <w:szCs w:val="28"/>
          <w:lang w:eastAsia="en-US"/>
        </w:rPr>
        <w:t>п</w:t>
      </w:r>
      <w:r w:rsidR="0093021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93021A">
        <w:rPr>
          <w:rFonts w:eastAsiaTheme="minorHAnsi"/>
          <w:b/>
          <w:sz w:val="28"/>
          <w:szCs w:val="28"/>
          <w:lang w:eastAsia="en-US"/>
        </w:rPr>
        <w:t>р</w:t>
      </w:r>
      <w:r w:rsidR="0093021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93021A">
        <w:rPr>
          <w:rFonts w:eastAsiaTheme="minorHAnsi"/>
          <w:b/>
          <w:sz w:val="28"/>
          <w:szCs w:val="28"/>
          <w:lang w:eastAsia="en-US"/>
        </w:rPr>
        <w:t>и</w:t>
      </w:r>
      <w:r w:rsidR="0093021A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gramStart"/>
      <w:r w:rsidRPr="0093021A">
        <w:rPr>
          <w:rFonts w:eastAsiaTheme="minorHAnsi"/>
          <w:b/>
          <w:sz w:val="28"/>
          <w:szCs w:val="28"/>
          <w:lang w:eastAsia="en-US"/>
        </w:rPr>
        <w:t>к</w:t>
      </w:r>
      <w:proofErr w:type="gramEnd"/>
      <w:r w:rsidR="0093021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93021A">
        <w:rPr>
          <w:rFonts w:eastAsiaTheme="minorHAnsi"/>
          <w:b/>
          <w:sz w:val="28"/>
          <w:szCs w:val="28"/>
          <w:lang w:eastAsia="en-US"/>
        </w:rPr>
        <w:t>а</w:t>
      </w:r>
      <w:r w:rsidR="0093021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93021A">
        <w:rPr>
          <w:rFonts w:eastAsiaTheme="minorHAnsi"/>
          <w:b/>
          <w:sz w:val="28"/>
          <w:szCs w:val="28"/>
          <w:lang w:eastAsia="en-US"/>
        </w:rPr>
        <w:t>з</w:t>
      </w:r>
      <w:r w:rsidR="0093021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93021A">
        <w:rPr>
          <w:rFonts w:eastAsiaTheme="minorHAnsi"/>
          <w:b/>
          <w:sz w:val="28"/>
          <w:szCs w:val="28"/>
          <w:lang w:eastAsia="en-US"/>
        </w:rPr>
        <w:t>ы</w:t>
      </w:r>
      <w:r w:rsidR="0093021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93021A">
        <w:rPr>
          <w:rFonts w:eastAsiaTheme="minorHAnsi"/>
          <w:b/>
          <w:sz w:val="28"/>
          <w:szCs w:val="28"/>
          <w:lang w:eastAsia="en-US"/>
        </w:rPr>
        <w:t>в</w:t>
      </w:r>
      <w:r w:rsidR="0093021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93021A">
        <w:rPr>
          <w:rFonts w:eastAsiaTheme="minorHAnsi"/>
          <w:b/>
          <w:sz w:val="28"/>
          <w:szCs w:val="28"/>
          <w:lang w:eastAsia="en-US"/>
        </w:rPr>
        <w:t>а</w:t>
      </w:r>
      <w:r w:rsidR="0093021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93021A">
        <w:rPr>
          <w:rFonts w:eastAsiaTheme="minorHAnsi"/>
          <w:b/>
          <w:sz w:val="28"/>
          <w:szCs w:val="28"/>
          <w:lang w:eastAsia="en-US"/>
        </w:rPr>
        <w:t>ю</w:t>
      </w:r>
      <w:r w:rsidRPr="004B1333">
        <w:rPr>
          <w:rFonts w:eastAsiaTheme="minorHAnsi"/>
          <w:sz w:val="28"/>
          <w:szCs w:val="28"/>
          <w:lang w:eastAsia="en-US"/>
        </w:rPr>
        <w:t>:</w:t>
      </w:r>
    </w:p>
    <w:p w:rsidR="004B1333" w:rsidRDefault="00305159" w:rsidP="00A3213E">
      <w:pPr>
        <w:autoSpaceDE w:val="0"/>
        <w:autoSpaceDN w:val="0"/>
        <w:adjustRightInd w:val="0"/>
        <w:spacing w:before="24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4B1333" w:rsidRPr="004B1333">
        <w:rPr>
          <w:rFonts w:eastAsiaTheme="minorHAnsi"/>
          <w:sz w:val="28"/>
          <w:szCs w:val="28"/>
          <w:lang w:eastAsia="en-US"/>
        </w:rPr>
        <w:t>Утвердить прилагаемый</w:t>
      </w:r>
      <w:r w:rsidR="0093021A">
        <w:rPr>
          <w:rFonts w:eastAsiaTheme="minorHAnsi"/>
          <w:sz w:val="28"/>
          <w:szCs w:val="28"/>
          <w:lang w:eastAsia="en-US"/>
        </w:rPr>
        <w:t xml:space="preserve"> Порядок </w:t>
      </w:r>
      <w:r w:rsidR="00CB617B">
        <w:rPr>
          <w:rFonts w:eastAsiaTheme="minorHAnsi"/>
          <w:sz w:val="28"/>
          <w:szCs w:val="28"/>
          <w:lang w:eastAsia="en-US"/>
        </w:rPr>
        <w:t>применения к сотрудникам органа</w:t>
      </w:r>
      <w:r w:rsidR="004B1333" w:rsidRPr="004B1333">
        <w:rPr>
          <w:rFonts w:eastAsiaTheme="minorHAnsi"/>
          <w:sz w:val="28"/>
          <w:szCs w:val="28"/>
          <w:lang w:eastAsia="en-US"/>
        </w:rPr>
        <w:t xml:space="preserve"> принудительного исполнения </w:t>
      </w:r>
      <w:r w:rsidR="00CB617B">
        <w:rPr>
          <w:rFonts w:eastAsiaTheme="minorHAnsi"/>
          <w:sz w:val="28"/>
          <w:szCs w:val="28"/>
          <w:lang w:eastAsia="en-US"/>
        </w:rPr>
        <w:t xml:space="preserve">Республики Южная Осетия </w:t>
      </w:r>
      <w:r w:rsidR="00B671EA">
        <w:rPr>
          <w:rFonts w:eastAsiaTheme="minorHAnsi"/>
          <w:sz w:val="28"/>
          <w:szCs w:val="28"/>
          <w:lang w:eastAsia="en-US"/>
        </w:rPr>
        <w:t>отдельных мер поощрения.</w:t>
      </w:r>
    </w:p>
    <w:p w:rsidR="00B671EA" w:rsidRPr="004B1333" w:rsidRDefault="00B671EA" w:rsidP="00A3213E">
      <w:pPr>
        <w:autoSpaceDE w:val="0"/>
        <w:autoSpaceDN w:val="0"/>
        <w:adjustRightInd w:val="0"/>
        <w:spacing w:before="24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Настоящий Приказ довести до сведения руководителя и сотрудников органа принудительного исполнения Республики Южная Осетия. </w:t>
      </w:r>
    </w:p>
    <w:p w:rsidR="004B1333" w:rsidRDefault="004B1333" w:rsidP="004B13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4B1333" w:rsidRDefault="004B1333" w:rsidP="004B13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4B1333" w:rsidRDefault="004B1333" w:rsidP="004B13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671EA" w:rsidRDefault="00B671EA" w:rsidP="004B13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671EA" w:rsidRDefault="00B671EA" w:rsidP="004B13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671EA" w:rsidRDefault="00B671EA" w:rsidP="004B13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B617B" w:rsidRPr="00CB617B" w:rsidRDefault="00CB617B" w:rsidP="00CB617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B617B">
        <w:rPr>
          <w:rFonts w:eastAsia="Calibri"/>
          <w:sz w:val="28"/>
          <w:szCs w:val="28"/>
          <w:lang w:eastAsia="en-US"/>
        </w:rPr>
        <w:t xml:space="preserve">Заместитель </w:t>
      </w:r>
    </w:p>
    <w:p w:rsidR="00CB617B" w:rsidRPr="00CB617B" w:rsidRDefault="00CB617B" w:rsidP="00CB617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B617B">
        <w:rPr>
          <w:rFonts w:eastAsia="Calibri"/>
          <w:sz w:val="28"/>
          <w:szCs w:val="28"/>
          <w:lang w:eastAsia="en-US"/>
        </w:rPr>
        <w:t xml:space="preserve">Председателя Правительства – </w:t>
      </w:r>
    </w:p>
    <w:p w:rsidR="00CB617B" w:rsidRPr="00CB617B" w:rsidRDefault="00CB617B" w:rsidP="00CB617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B617B">
        <w:rPr>
          <w:rFonts w:eastAsia="Calibri"/>
          <w:sz w:val="28"/>
          <w:szCs w:val="28"/>
          <w:lang w:eastAsia="en-US"/>
        </w:rPr>
        <w:t xml:space="preserve">Министр юстиции </w:t>
      </w:r>
    </w:p>
    <w:p w:rsidR="00CB617B" w:rsidRPr="00CB617B" w:rsidRDefault="00CB617B" w:rsidP="00CB617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B617B">
        <w:rPr>
          <w:rFonts w:eastAsia="Calibri"/>
          <w:sz w:val="28"/>
          <w:szCs w:val="28"/>
          <w:lang w:eastAsia="en-US"/>
        </w:rPr>
        <w:t>Республики Южная Осетия</w:t>
      </w:r>
      <w:r w:rsidRPr="00CB617B">
        <w:rPr>
          <w:rFonts w:eastAsia="Calibri"/>
          <w:sz w:val="28"/>
          <w:szCs w:val="28"/>
          <w:lang w:eastAsia="en-US"/>
        </w:rPr>
        <w:tab/>
      </w:r>
      <w:r w:rsidRPr="00CB617B">
        <w:rPr>
          <w:rFonts w:eastAsia="Calibri"/>
          <w:sz w:val="28"/>
          <w:szCs w:val="28"/>
          <w:lang w:eastAsia="en-US"/>
        </w:rPr>
        <w:tab/>
      </w:r>
      <w:r w:rsidRPr="00CB617B">
        <w:rPr>
          <w:rFonts w:eastAsia="Calibri"/>
          <w:sz w:val="28"/>
          <w:szCs w:val="28"/>
          <w:lang w:eastAsia="en-US"/>
        </w:rPr>
        <w:tab/>
      </w:r>
      <w:r w:rsidRPr="00CB617B">
        <w:rPr>
          <w:rFonts w:eastAsia="Calibri"/>
          <w:sz w:val="28"/>
          <w:szCs w:val="28"/>
          <w:lang w:eastAsia="en-US"/>
        </w:rPr>
        <w:tab/>
        <w:t xml:space="preserve">         </w:t>
      </w:r>
      <w:r w:rsidRPr="00CB617B">
        <w:rPr>
          <w:rFonts w:eastAsia="Calibri"/>
          <w:sz w:val="28"/>
          <w:szCs w:val="28"/>
          <w:lang w:eastAsia="en-US"/>
        </w:rPr>
        <w:tab/>
      </w:r>
      <w:r w:rsidRPr="00CB617B">
        <w:rPr>
          <w:rFonts w:eastAsia="Calibri"/>
          <w:sz w:val="28"/>
          <w:szCs w:val="28"/>
          <w:lang w:eastAsia="en-US"/>
        </w:rPr>
        <w:tab/>
        <w:t xml:space="preserve">       А. Н. </w:t>
      </w:r>
      <w:proofErr w:type="spellStart"/>
      <w:r w:rsidRPr="00CB617B">
        <w:rPr>
          <w:rFonts w:eastAsia="Calibri"/>
          <w:sz w:val="28"/>
          <w:szCs w:val="28"/>
          <w:lang w:eastAsia="en-US"/>
        </w:rPr>
        <w:t>Джиоев</w:t>
      </w:r>
      <w:proofErr w:type="spellEnd"/>
    </w:p>
    <w:p w:rsidR="0093021A" w:rsidRDefault="0093021A" w:rsidP="004B13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3021A" w:rsidRDefault="0093021A" w:rsidP="004B13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3021A" w:rsidRDefault="0093021A" w:rsidP="004B13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3021A" w:rsidRDefault="0093021A" w:rsidP="004B13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3021A" w:rsidRDefault="0093021A" w:rsidP="004B13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3021A" w:rsidRDefault="0093021A" w:rsidP="004B13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B617B" w:rsidRPr="00CB617B" w:rsidRDefault="00CB617B" w:rsidP="00CB617B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  <w:r w:rsidRPr="00CB617B">
        <w:rPr>
          <w:rFonts w:eastAsia="Calibri"/>
          <w:lang w:eastAsia="en-US"/>
        </w:rPr>
        <w:t>Утвержден</w:t>
      </w:r>
    </w:p>
    <w:p w:rsidR="00CB617B" w:rsidRPr="00CB617B" w:rsidRDefault="00CB617B" w:rsidP="00CB617B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CB617B">
        <w:rPr>
          <w:rFonts w:eastAsia="Calibri"/>
          <w:lang w:eastAsia="en-US"/>
        </w:rPr>
        <w:t>Приказом Министерства юстиции</w:t>
      </w:r>
    </w:p>
    <w:p w:rsidR="00CB617B" w:rsidRPr="00CB617B" w:rsidRDefault="00CB617B" w:rsidP="00CB617B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CB617B">
        <w:rPr>
          <w:rFonts w:eastAsia="Calibri"/>
          <w:lang w:eastAsia="en-US"/>
        </w:rPr>
        <w:t xml:space="preserve"> Республики Южная Осетия</w:t>
      </w:r>
    </w:p>
    <w:p w:rsidR="00CB617B" w:rsidRPr="00CB617B" w:rsidRDefault="00CB617B" w:rsidP="00CB617B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CB617B">
        <w:rPr>
          <w:rFonts w:eastAsia="Calibri"/>
          <w:lang w:eastAsia="en-US"/>
        </w:rPr>
        <w:t>от «____» _______________ 2024 г. № _____</w:t>
      </w:r>
    </w:p>
    <w:p w:rsidR="004B1333" w:rsidRDefault="004B1333" w:rsidP="00CB617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CB617B" w:rsidRDefault="00CB617B" w:rsidP="00CB617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CB617B" w:rsidRPr="00CB617B" w:rsidRDefault="00CB617B" w:rsidP="00CB617B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8"/>
          <w:szCs w:val="28"/>
          <w:lang w:eastAsia="en-US"/>
        </w:rPr>
      </w:pPr>
      <w:r w:rsidRPr="00CB617B">
        <w:rPr>
          <w:rFonts w:eastAsiaTheme="minorHAnsi"/>
          <w:b/>
          <w:sz w:val="28"/>
          <w:szCs w:val="28"/>
          <w:lang w:eastAsia="en-US"/>
        </w:rPr>
        <w:t>Порядок</w:t>
      </w:r>
    </w:p>
    <w:p w:rsidR="00CB617B" w:rsidRPr="00CB617B" w:rsidRDefault="00CB617B" w:rsidP="00CB617B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8"/>
          <w:szCs w:val="28"/>
          <w:lang w:eastAsia="en-US"/>
        </w:rPr>
      </w:pPr>
      <w:r w:rsidRPr="00CB617B">
        <w:rPr>
          <w:rFonts w:eastAsiaTheme="minorHAnsi"/>
          <w:b/>
          <w:sz w:val="28"/>
          <w:szCs w:val="28"/>
          <w:lang w:eastAsia="en-US"/>
        </w:rPr>
        <w:t>применения к сотрудникам органа принудительного исполнения Республики Южная</w:t>
      </w:r>
      <w:r w:rsidR="00367914">
        <w:rPr>
          <w:rFonts w:eastAsiaTheme="minorHAnsi"/>
          <w:b/>
          <w:sz w:val="28"/>
          <w:szCs w:val="28"/>
          <w:lang w:eastAsia="en-US"/>
        </w:rPr>
        <w:t xml:space="preserve"> Осетия отдельных мер поощрения</w:t>
      </w:r>
    </w:p>
    <w:p w:rsidR="00044D7D" w:rsidRDefault="00044D7D" w:rsidP="004B13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4B1333" w:rsidRPr="00CB617B" w:rsidRDefault="00044D7D" w:rsidP="00044D7D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1. </w:t>
      </w:r>
      <w:r w:rsidR="00005369">
        <w:rPr>
          <w:rFonts w:eastAsiaTheme="minorHAnsi"/>
          <w:sz w:val="28"/>
          <w:szCs w:val="28"/>
          <w:lang w:eastAsia="en-US"/>
        </w:rPr>
        <w:t>Настоящий Порядок</w:t>
      </w:r>
      <w:r w:rsidR="004B1333" w:rsidRPr="00CB617B">
        <w:rPr>
          <w:rFonts w:eastAsiaTheme="minorHAnsi"/>
          <w:sz w:val="28"/>
          <w:szCs w:val="28"/>
          <w:lang w:eastAsia="en-US"/>
        </w:rPr>
        <w:t xml:space="preserve"> определяет </w:t>
      </w:r>
      <w:r w:rsidR="004B1333" w:rsidRPr="00005369">
        <w:rPr>
          <w:rFonts w:eastAsiaTheme="minorHAnsi"/>
          <w:sz w:val="28"/>
          <w:szCs w:val="28"/>
          <w:lang w:eastAsia="en-US"/>
        </w:rPr>
        <w:t xml:space="preserve">процедуру </w:t>
      </w:r>
      <w:r w:rsidR="00005369" w:rsidRPr="00005369">
        <w:rPr>
          <w:rFonts w:eastAsiaTheme="minorHAnsi"/>
          <w:sz w:val="28"/>
          <w:szCs w:val="28"/>
          <w:lang w:eastAsia="en-US"/>
        </w:rPr>
        <w:t>применения к сотрудникам органа</w:t>
      </w:r>
      <w:r w:rsidR="004B1333" w:rsidRPr="00005369">
        <w:rPr>
          <w:rFonts w:eastAsiaTheme="minorHAnsi"/>
          <w:sz w:val="28"/>
          <w:szCs w:val="28"/>
          <w:lang w:eastAsia="en-US"/>
        </w:rPr>
        <w:t xml:space="preserve"> принудительного исполнения </w:t>
      </w:r>
      <w:r w:rsidR="00005369" w:rsidRPr="00005369">
        <w:rPr>
          <w:rFonts w:eastAsiaTheme="minorHAnsi"/>
          <w:sz w:val="28"/>
          <w:szCs w:val="28"/>
          <w:lang w:eastAsia="en-US"/>
        </w:rPr>
        <w:t xml:space="preserve">Республики Южная Осетия </w:t>
      </w:r>
      <w:r w:rsidR="004B1333" w:rsidRPr="00005369">
        <w:rPr>
          <w:rFonts w:eastAsiaTheme="minorHAnsi"/>
          <w:sz w:val="28"/>
          <w:szCs w:val="28"/>
          <w:lang w:eastAsia="en-US"/>
        </w:rPr>
        <w:t xml:space="preserve">(далее </w:t>
      </w:r>
      <w:r w:rsidR="00005369">
        <w:rPr>
          <w:rFonts w:eastAsiaTheme="minorHAnsi"/>
          <w:sz w:val="28"/>
          <w:szCs w:val="28"/>
          <w:lang w:eastAsia="en-US"/>
        </w:rPr>
        <w:t>соответственно –</w:t>
      </w:r>
      <w:r w:rsidR="004B1333" w:rsidRPr="00005369">
        <w:rPr>
          <w:rFonts w:eastAsiaTheme="minorHAnsi"/>
          <w:sz w:val="28"/>
          <w:szCs w:val="28"/>
          <w:lang w:eastAsia="en-US"/>
        </w:rPr>
        <w:t xml:space="preserve"> сотрудники,</w:t>
      </w:r>
      <w:r w:rsidR="00005369">
        <w:rPr>
          <w:rFonts w:eastAsiaTheme="minorHAnsi"/>
          <w:sz w:val="28"/>
          <w:szCs w:val="28"/>
          <w:lang w:eastAsia="en-US"/>
        </w:rPr>
        <w:t xml:space="preserve"> орган</w:t>
      </w:r>
      <w:r w:rsidR="004B1333" w:rsidRPr="00005369">
        <w:rPr>
          <w:rFonts w:eastAsiaTheme="minorHAnsi"/>
          <w:sz w:val="28"/>
          <w:szCs w:val="28"/>
          <w:lang w:eastAsia="en-US"/>
        </w:rPr>
        <w:t xml:space="preserve"> принудительного</w:t>
      </w:r>
      <w:r w:rsidR="00005369">
        <w:rPr>
          <w:rFonts w:eastAsiaTheme="minorHAnsi"/>
          <w:sz w:val="28"/>
          <w:szCs w:val="28"/>
          <w:lang w:eastAsia="en-US"/>
        </w:rPr>
        <w:t xml:space="preserve"> исполнения</w:t>
      </w:r>
      <w:r w:rsidR="004B1333" w:rsidRPr="00CB617B">
        <w:rPr>
          <w:rFonts w:eastAsiaTheme="minorHAnsi"/>
          <w:sz w:val="28"/>
          <w:szCs w:val="28"/>
          <w:lang w:eastAsia="en-US"/>
        </w:rPr>
        <w:t>) отдельных мер поощрения, предусмотренных</w:t>
      </w:r>
      <w:r w:rsidR="00005369">
        <w:rPr>
          <w:rFonts w:eastAsiaTheme="minorHAnsi"/>
          <w:sz w:val="28"/>
          <w:szCs w:val="28"/>
          <w:lang w:eastAsia="en-US"/>
        </w:rPr>
        <w:t xml:space="preserve"> 1 – 7 части 1</w:t>
      </w:r>
      <w:r w:rsidR="004B1333" w:rsidRPr="00CB617B">
        <w:rPr>
          <w:rFonts w:eastAsiaTheme="minorHAnsi"/>
          <w:sz w:val="28"/>
          <w:szCs w:val="28"/>
          <w:lang w:eastAsia="en-US"/>
        </w:rPr>
        <w:t xml:space="preserve"> и</w:t>
      </w:r>
      <w:r w:rsidR="00005369">
        <w:rPr>
          <w:rFonts w:eastAsiaTheme="minorHAnsi"/>
          <w:sz w:val="28"/>
          <w:szCs w:val="28"/>
          <w:lang w:eastAsia="en-US"/>
        </w:rPr>
        <w:t xml:space="preserve"> частью 2 статьи 46 Закона Республики Южная Осетия от 29 апреля 2022 года № 9 «О службе в органе принудительного исполнения Республики Южная Осетия»</w:t>
      </w:r>
      <w:r w:rsidR="00005369" w:rsidRPr="00CB617B">
        <w:rPr>
          <w:rFonts w:eastAsiaTheme="minorHAnsi"/>
          <w:sz w:val="28"/>
          <w:szCs w:val="28"/>
          <w:lang w:eastAsia="en-US"/>
        </w:rPr>
        <w:t xml:space="preserve"> </w:t>
      </w:r>
      <w:r w:rsidR="004B1333" w:rsidRPr="00CB617B">
        <w:rPr>
          <w:rFonts w:eastAsiaTheme="minorHAnsi"/>
          <w:sz w:val="28"/>
          <w:szCs w:val="28"/>
          <w:lang w:eastAsia="en-US"/>
        </w:rPr>
        <w:t xml:space="preserve">(далее </w:t>
      </w:r>
      <w:r w:rsidR="00005369">
        <w:rPr>
          <w:rFonts w:eastAsiaTheme="minorHAnsi"/>
          <w:sz w:val="28"/>
          <w:szCs w:val="28"/>
          <w:lang w:eastAsia="en-US"/>
        </w:rPr>
        <w:t>–</w:t>
      </w:r>
      <w:r w:rsidR="004B1333" w:rsidRPr="00CB617B">
        <w:rPr>
          <w:rFonts w:eastAsiaTheme="minorHAnsi"/>
          <w:sz w:val="28"/>
          <w:szCs w:val="28"/>
          <w:lang w:eastAsia="en-US"/>
        </w:rPr>
        <w:t xml:space="preserve"> </w:t>
      </w:r>
      <w:r w:rsidR="00005369">
        <w:rPr>
          <w:rFonts w:eastAsiaTheme="minorHAnsi"/>
          <w:sz w:val="28"/>
          <w:szCs w:val="28"/>
          <w:lang w:eastAsia="en-US"/>
        </w:rPr>
        <w:t>З</w:t>
      </w:r>
      <w:r w:rsidR="004B1333" w:rsidRPr="00CB617B">
        <w:rPr>
          <w:rFonts w:eastAsiaTheme="minorHAnsi"/>
          <w:sz w:val="28"/>
          <w:szCs w:val="28"/>
          <w:lang w:eastAsia="en-US"/>
        </w:rPr>
        <w:t>акон).</w:t>
      </w:r>
    </w:p>
    <w:p w:rsidR="00A3213E" w:rsidRDefault="004B1333" w:rsidP="00044D7D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617B">
        <w:rPr>
          <w:rFonts w:eastAsiaTheme="minorHAnsi"/>
          <w:sz w:val="28"/>
          <w:szCs w:val="28"/>
          <w:lang w:eastAsia="en-US"/>
        </w:rPr>
        <w:t xml:space="preserve">2. Меры поощрения к сотрудникам </w:t>
      </w:r>
      <w:r w:rsidR="00005369">
        <w:rPr>
          <w:rFonts w:eastAsiaTheme="minorHAnsi"/>
          <w:sz w:val="28"/>
          <w:szCs w:val="28"/>
          <w:lang w:eastAsia="en-US"/>
        </w:rPr>
        <w:t>применяют</w:t>
      </w:r>
      <w:r w:rsidRPr="00CB617B">
        <w:rPr>
          <w:rFonts w:eastAsiaTheme="minorHAnsi"/>
          <w:sz w:val="28"/>
          <w:szCs w:val="28"/>
          <w:lang w:eastAsia="en-US"/>
        </w:rPr>
        <w:t>ся руководителем ор</w:t>
      </w:r>
      <w:r w:rsidR="00A3213E">
        <w:rPr>
          <w:rFonts w:eastAsiaTheme="minorHAnsi"/>
          <w:sz w:val="28"/>
          <w:szCs w:val="28"/>
          <w:lang w:eastAsia="en-US"/>
        </w:rPr>
        <w:t>гана принудительного исполнения.</w:t>
      </w:r>
    </w:p>
    <w:p w:rsidR="004B1333" w:rsidRPr="00CB617B" w:rsidRDefault="00B502DD" w:rsidP="00044D7D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37"/>
      <w:bookmarkEnd w:id="1"/>
      <w:r>
        <w:rPr>
          <w:rFonts w:eastAsiaTheme="minorHAnsi"/>
          <w:sz w:val="28"/>
          <w:szCs w:val="28"/>
          <w:lang w:eastAsia="en-US"/>
        </w:rPr>
        <w:t>3. </w:t>
      </w:r>
      <w:r w:rsidR="004B1333" w:rsidRPr="00CB617B">
        <w:rPr>
          <w:rFonts w:eastAsiaTheme="minorHAnsi"/>
          <w:sz w:val="28"/>
          <w:szCs w:val="28"/>
          <w:lang w:eastAsia="en-US"/>
        </w:rPr>
        <w:t>Меры поощрения к сотрудник</w:t>
      </w:r>
      <w:r w:rsidR="00A42B16">
        <w:rPr>
          <w:rFonts w:eastAsiaTheme="minorHAnsi"/>
          <w:sz w:val="28"/>
          <w:szCs w:val="28"/>
          <w:lang w:eastAsia="en-US"/>
        </w:rPr>
        <w:t>ам оформляются приказами органа</w:t>
      </w:r>
      <w:r w:rsidR="004B1333" w:rsidRPr="00CB617B">
        <w:rPr>
          <w:rFonts w:eastAsiaTheme="minorHAnsi"/>
          <w:sz w:val="28"/>
          <w:szCs w:val="28"/>
          <w:lang w:eastAsia="en-US"/>
        </w:rPr>
        <w:t xml:space="preserve"> принудительного исполнения.</w:t>
      </w:r>
    </w:p>
    <w:p w:rsidR="00044D7D" w:rsidRDefault="00044D7D" w:rsidP="00044D7D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220CB9">
        <w:rPr>
          <w:rFonts w:eastAsiaTheme="minorHAnsi"/>
          <w:sz w:val="28"/>
          <w:szCs w:val="28"/>
          <w:lang w:eastAsia="en-US"/>
        </w:rPr>
        <w:t>. </w:t>
      </w:r>
      <w:r w:rsidR="004B1333" w:rsidRPr="00CB617B">
        <w:rPr>
          <w:rFonts w:eastAsiaTheme="minorHAnsi"/>
          <w:sz w:val="28"/>
          <w:szCs w:val="28"/>
          <w:lang w:eastAsia="en-US"/>
        </w:rPr>
        <w:t>Меры поощрения доводятся до сотрудников перед стр</w:t>
      </w:r>
      <w:r w:rsidR="00220CB9">
        <w:rPr>
          <w:rFonts w:eastAsiaTheme="minorHAnsi"/>
          <w:sz w:val="28"/>
          <w:szCs w:val="28"/>
          <w:lang w:eastAsia="en-US"/>
        </w:rPr>
        <w:t>оем или на совещании (собрании)</w:t>
      </w:r>
      <w:r w:rsidR="004B1333" w:rsidRPr="00CB617B">
        <w:rPr>
          <w:rFonts w:eastAsiaTheme="minorHAnsi"/>
          <w:sz w:val="28"/>
          <w:szCs w:val="28"/>
          <w:lang w:eastAsia="en-US"/>
        </w:rPr>
        <w:t>.</w:t>
      </w:r>
    </w:p>
    <w:p w:rsidR="00220CB9" w:rsidRPr="00CB617B" w:rsidRDefault="00B671EA" w:rsidP="00700B83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700B83">
        <w:rPr>
          <w:rFonts w:eastAsiaTheme="minorHAnsi"/>
          <w:sz w:val="28"/>
          <w:szCs w:val="28"/>
          <w:lang w:eastAsia="en-US"/>
        </w:rPr>
        <w:t>. </w:t>
      </w:r>
      <w:r w:rsidR="00220CB9">
        <w:rPr>
          <w:rFonts w:eastAsiaTheme="minorHAnsi"/>
          <w:sz w:val="28"/>
          <w:szCs w:val="28"/>
          <w:lang w:eastAsia="en-US"/>
        </w:rPr>
        <w:t xml:space="preserve">Начальник структурного подразделения </w:t>
      </w:r>
      <w:r w:rsidR="00220CB9" w:rsidRPr="00CB617B">
        <w:rPr>
          <w:rFonts w:eastAsiaTheme="minorHAnsi"/>
          <w:sz w:val="28"/>
          <w:szCs w:val="28"/>
          <w:lang w:eastAsia="en-US"/>
        </w:rPr>
        <w:t xml:space="preserve">органа принудительного исполнения </w:t>
      </w:r>
      <w:r w:rsidR="00044D7D">
        <w:rPr>
          <w:rFonts w:eastAsiaTheme="minorHAnsi"/>
          <w:sz w:val="28"/>
          <w:szCs w:val="28"/>
          <w:lang w:eastAsia="en-US"/>
        </w:rPr>
        <w:t xml:space="preserve">имеет право </w:t>
      </w:r>
      <w:r w:rsidR="00220CB9" w:rsidRPr="00CB617B">
        <w:rPr>
          <w:rFonts w:eastAsiaTheme="minorHAnsi"/>
          <w:sz w:val="28"/>
          <w:szCs w:val="28"/>
          <w:lang w:eastAsia="en-US"/>
        </w:rPr>
        <w:t>ходатайствовать перед руководителем ор</w:t>
      </w:r>
      <w:r w:rsidR="00220CB9">
        <w:rPr>
          <w:rFonts w:eastAsiaTheme="minorHAnsi"/>
          <w:sz w:val="28"/>
          <w:szCs w:val="28"/>
          <w:lang w:eastAsia="en-US"/>
        </w:rPr>
        <w:t>гана принудительного исполнения</w:t>
      </w:r>
      <w:r w:rsidR="00220CB9" w:rsidRPr="00CB617B">
        <w:rPr>
          <w:rFonts w:eastAsiaTheme="minorHAnsi"/>
          <w:sz w:val="28"/>
          <w:szCs w:val="28"/>
          <w:lang w:eastAsia="en-US"/>
        </w:rPr>
        <w:t xml:space="preserve"> о применении мер поощрения к сотрудникам,</w:t>
      </w:r>
      <w:r w:rsidR="00220CB9">
        <w:rPr>
          <w:rFonts w:eastAsiaTheme="minorHAnsi"/>
          <w:sz w:val="28"/>
          <w:szCs w:val="28"/>
          <w:lang w:eastAsia="en-US"/>
        </w:rPr>
        <w:t xml:space="preserve"> находящимся в его подчинении</w:t>
      </w:r>
      <w:r w:rsidR="00220CB9" w:rsidRPr="00CB617B">
        <w:rPr>
          <w:rFonts w:eastAsiaTheme="minorHAnsi"/>
          <w:sz w:val="28"/>
          <w:szCs w:val="28"/>
          <w:lang w:eastAsia="en-US"/>
        </w:rPr>
        <w:t>.</w:t>
      </w:r>
    </w:p>
    <w:p w:rsidR="004B1333" w:rsidRPr="00CB617B" w:rsidRDefault="00B671EA" w:rsidP="00044D7D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700B83">
        <w:rPr>
          <w:rFonts w:eastAsiaTheme="minorHAnsi"/>
          <w:sz w:val="28"/>
          <w:szCs w:val="28"/>
          <w:lang w:eastAsia="en-US"/>
        </w:rPr>
        <w:t>. </w:t>
      </w:r>
      <w:r w:rsidR="004B1333" w:rsidRPr="00CB617B">
        <w:rPr>
          <w:rFonts w:eastAsiaTheme="minorHAnsi"/>
          <w:sz w:val="28"/>
          <w:szCs w:val="28"/>
          <w:lang w:eastAsia="en-US"/>
        </w:rPr>
        <w:t>Ходатайства руководителю органа принудительного исполнения о применении к сотрудникам</w:t>
      </w:r>
      <w:r w:rsidR="00700B83">
        <w:rPr>
          <w:rFonts w:eastAsiaTheme="minorHAnsi"/>
          <w:sz w:val="28"/>
          <w:szCs w:val="28"/>
          <w:lang w:eastAsia="en-US"/>
        </w:rPr>
        <w:t xml:space="preserve"> любых подразделений органа принудительного исполнения</w:t>
      </w:r>
      <w:r w:rsidR="004B1333" w:rsidRPr="00CB617B">
        <w:rPr>
          <w:rFonts w:eastAsiaTheme="minorHAnsi"/>
          <w:sz w:val="28"/>
          <w:szCs w:val="28"/>
          <w:lang w:eastAsia="en-US"/>
        </w:rPr>
        <w:t xml:space="preserve"> мер поощрения </w:t>
      </w:r>
      <w:r w:rsidR="00220CB9">
        <w:rPr>
          <w:rFonts w:eastAsiaTheme="minorHAnsi"/>
          <w:sz w:val="28"/>
          <w:szCs w:val="28"/>
          <w:lang w:eastAsia="en-US"/>
        </w:rPr>
        <w:t xml:space="preserve">имеют право вносить </w:t>
      </w:r>
      <w:r w:rsidR="00914495">
        <w:rPr>
          <w:rFonts w:eastAsiaTheme="minorHAnsi"/>
          <w:sz w:val="28"/>
          <w:szCs w:val="28"/>
          <w:lang w:eastAsia="en-US"/>
        </w:rPr>
        <w:t>также его заместители.</w:t>
      </w:r>
    </w:p>
    <w:p w:rsidR="00B613F3" w:rsidRPr="00044D7D" w:rsidRDefault="00B671EA" w:rsidP="00044D7D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044D7D">
        <w:rPr>
          <w:rFonts w:eastAsiaTheme="minorHAnsi"/>
          <w:sz w:val="28"/>
          <w:szCs w:val="28"/>
          <w:lang w:eastAsia="en-US"/>
        </w:rPr>
        <w:t>. </w:t>
      </w:r>
      <w:r w:rsidR="004B1333" w:rsidRPr="00CB617B">
        <w:rPr>
          <w:rFonts w:eastAsiaTheme="minorHAnsi"/>
          <w:sz w:val="28"/>
          <w:szCs w:val="28"/>
          <w:lang w:eastAsia="en-US"/>
        </w:rPr>
        <w:t>К сотруднику, имеющему дисциплинарное взыскание, может быть применена мера поощрения только в виде досрочного снятия ранее наложенного дисциплинарного взыскания.</w:t>
      </w:r>
    </w:p>
    <w:sectPr w:rsidR="00B613F3" w:rsidRPr="00044D7D" w:rsidSect="00CB617B">
      <w:headerReference w:type="default" r:id="rId8"/>
      <w:pgSz w:w="11906" w:h="16838"/>
      <w:pgMar w:top="1134" w:right="849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52E" w:rsidRDefault="00D9652E" w:rsidP="007750B9">
      <w:r>
        <w:separator/>
      </w:r>
    </w:p>
  </w:endnote>
  <w:endnote w:type="continuationSeparator" w:id="0">
    <w:p w:rsidR="00D9652E" w:rsidRDefault="00D9652E" w:rsidP="0077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52E" w:rsidRDefault="00D9652E" w:rsidP="007750B9">
      <w:r>
        <w:separator/>
      </w:r>
    </w:p>
  </w:footnote>
  <w:footnote w:type="continuationSeparator" w:id="0">
    <w:p w:rsidR="00D9652E" w:rsidRDefault="00D9652E" w:rsidP="007750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87A" w:rsidRDefault="00D1387A" w:rsidP="00D1387A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25F7"/>
    <w:multiLevelType w:val="hybridMultilevel"/>
    <w:tmpl w:val="AAFCF4C6"/>
    <w:lvl w:ilvl="0" w:tplc="351A7E4C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A61139"/>
    <w:multiLevelType w:val="hybridMultilevel"/>
    <w:tmpl w:val="DEBEC61C"/>
    <w:lvl w:ilvl="0" w:tplc="297242E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7D5680"/>
    <w:multiLevelType w:val="hybridMultilevel"/>
    <w:tmpl w:val="49CC6A00"/>
    <w:lvl w:ilvl="0" w:tplc="54E65A0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AB28F5"/>
    <w:multiLevelType w:val="hybridMultilevel"/>
    <w:tmpl w:val="D6E474AC"/>
    <w:lvl w:ilvl="0" w:tplc="19BEFF9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1EC93613"/>
    <w:multiLevelType w:val="hybridMultilevel"/>
    <w:tmpl w:val="0E228C18"/>
    <w:lvl w:ilvl="0" w:tplc="6BBEBC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1B4003"/>
    <w:multiLevelType w:val="hybridMultilevel"/>
    <w:tmpl w:val="63F663C8"/>
    <w:lvl w:ilvl="0" w:tplc="76062F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D746E5E"/>
    <w:multiLevelType w:val="hybridMultilevel"/>
    <w:tmpl w:val="534E2E78"/>
    <w:lvl w:ilvl="0" w:tplc="7F2C5D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20C22AC"/>
    <w:multiLevelType w:val="hybridMultilevel"/>
    <w:tmpl w:val="F27C1BE2"/>
    <w:lvl w:ilvl="0" w:tplc="CF301B12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9B47AEF"/>
    <w:multiLevelType w:val="hybridMultilevel"/>
    <w:tmpl w:val="499C42CC"/>
    <w:lvl w:ilvl="0" w:tplc="EBD857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1A22B6B"/>
    <w:multiLevelType w:val="hybridMultilevel"/>
    <w:tmpl w:val="1AF69500"/>
    <w:lvl w:ilvl="0" w:tplc="E0D00ADC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0F4227"/>
    <w:multiLevelType w:val="hybridMultilevel"/>
    <w:tmpl w:val="4D2AC6E4"/>
    <w:lvl w:ilvl="0" w:tplc="70E8DF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D75127"/>
    <w:multiLevelType w:val="hybridMultilevel"/>
    <w:tmpl w:val="EC285C04"/>
    <w:lvl w:ilvl="0" w:tplc="EA5C887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D107FF4"/>
    <w:multiLevelType w:val="hybridMultilevel"/>
    <w:tmpl w:val="1B2A7BB8"/>
    <w:lvl w:ilvl="0" w:tplc="990ABC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673F63"/>
    <w:multiLevelType w:val="hybridMultilevel"/>
    <w:tmpl w:val="E4341F8C"/>
    <w:lvl w:ilvl="0" w:tplc="B14070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36C70DD"/>
    <w:multiLevelType w:val="hybridMultilevel"/>
    <w:tmpl w:val="8278CD8C"/>
    <w:lvl w:ilvl="0" w:tplc="B6DCB67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3CB1DDC"/>
    <w:multiLevelType w:val="hybridMultilevel"/>
    <w:tmpl w:val="9386E104"/>
    <w:lvl w:ilvl="0" w:tplc="873C7F6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6411FF3"/>
    <w:multiLevelType w:val="hybridMultilevel"/>
    <w:tmpl w:val="BD480F38"/>
    <w:lvl w:ilvl="0" w:tplc="F8DCC6E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A087F97"/>
    <w:multiLevelType w:val="hybridMultilevel"/>
    <w:tmpl w:val="1FE86D34"/>
    <w:lvl w:ilvl="0" w:tplc="A9A83D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81D4414"/>
    <w:multiLevelType w:val="hybridMultilevel"/>
    <w:tmpl w:val="693E0AD0"/>
    <w:lvl w:ilvl="0" w:tplc="9DDEB9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E38"/>
    <w:multiLevelType w:val="hybridMultilevel"/>
    <w:tmpl w:val="8F8EE6E0"/>
    <w:lvl w:ilvl="0" w:tplc="B1441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2"/>
  </w:num>
  <w:num w:numId="3">
    <w:abstractNumId w:val="9"/>
  </w:num>
  <w:num w:numId="4">
    <w:abstractNumId w:val="3"/>
  </w:num>
  <w:num w:numId="5">
    <w:abstractNumId w:val="6"/>
  </w:num>
  <w:num w:numId="6">
    <w:abstractNumId w:val="0"/>
  </w:num>
  <w:num w:numId="7">
    <w:abstractNumId w:val="17"/>
  </w:num>
  <w:num w:numId="8">
    <w:abstractNumId w:val="4"/>
  </w:num>
  <w:num w:numId="9">
    <w:abstractNumId w:val="13"/>
  </w:num>
  <w:num w:numId="10">
    <w:abstractNumId w:val="5"/>
  </w:num>
  <w:num w:numId="11">
    <w:abstractNumId w:val="8"/>
  </w:num>
  <w:num w:numId="12">
    <w:abstractNumId w:val="1"/>
  </w:num>
  <w:num w:numId="13">
    <w:abstractNumId w:val="14"/>
  </w:num>
  <w:num w:numId="14">
    <w:abstractNumId w:val="18"/>
  </w:num>
  <w:num w:numId="15">
    <w:abstractNumId w:val="19"/>
  </w:num>
  <w:num w:numId="16">
    <w:abstractNumId w:val="7"/>
  </w:num>
  <w:num w:numId="17">
    <w:abstractNumId w:val="12"/>
  </w:num>
  <w:num w:numId="18">
    <w:abstractNumId w:val="10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3E1"/>
    <w:rsid w:val="00005369"/>
    <w:rsid w:val="000059A5"/>
    <w:rsid w:val="00024F15"/>
    <w:rsid w:val="00036B79"/>
    <w:rsid w:val="00043056"/>
    <w:rsid w:val="00044D7D"/>
    <w:rsid w:val="00054AAB"/>
    <w:rsid w:val="00085817"/>
    <w:rsid w:val="00085A02"/>
    <w:rsid w:val="00086B3E"/>
    <w:rsid w:val="000879ED"/>
    <w:rsid w:val="00095F97"/>
    <w:rsid w:val="000B11A8"/>
    <w:rsid w:val="000B430D"/>
    <w:rsid w:val="000B5E19"/>
    <w:rsid w:val="000D3002"/>
    <w:rsid w:val="000D4162"/>
    <w:rsid w:val="000F3692"/>
    <w:rsid w:val="00104FF3"/>
    <w:rsid w:val="00126A18"/>
    <w:rsid w:val="00131C0D"/>
    <w:rsid w:val="00133303"/>
    <w:rsid w:val="001335E6"/>
    <w:rsid w:val="001363AD"/>
    <w:rsid w:val="0018500C"/>
    <w:rsid w:val="00190393"/>
    <w:rsid w:val="00192B37"/>
    <w:rsid w:val="00194D56"/>
    <w:rsid w:val="00196837"/>
    <w:rsid w:val="001A6112"/>
    <w:rsid w:val="001B356B"/>
    <w:rsid w:val="001C0603"/>
    <w:rsid w:val="001C40CE"/>
    <w:rsid w:val="001C6B08"/>
    <w:rsid w:val="001D2FE0"/>
    <w:rsid w:val="001E68A1"/>
    <w:rsid w:val="001E6DCE"/>
    <w:rsid w:val="001E7482"/>
    <w:rsid w:val="001F5DE8"/>
    <w:rsid w:val="00200E1A"/>
    <w:rsid w:val="00201207"/>
    <w:rsid w:val="00201A25"/>
    <w:rsid w:val="002038A3"/>
    <w:rsid w:val="00207DDB"/>
    <w:rsid w:val="00210ABD"/>
    <w:rsid w:val="00212EA9"/>
    <w:rsid w:val="00214988"/>
    <w:rsid w:val="00216136"/>
    <w:rsid w:val="0021724D"/>
    <w:rsid w:val="00220CB9"/>
    <w:rsid w:val="00223503"/>
    <w:rsid w:val="00243D96"/>
    <w:rsid w:val="002457A3"/>
    <w:rsid w:val="00245A80"/>
    <w:rsid w:val="0025408B"/>
    <w:rsid w:val="00266D76"/>
    <w:rsid w:val="002720CF"/>
    <w:rsid w:val="002760C9"/>
    <w:rsid w:val="00277E79"/>
    <w:rsid w:val="002A09D9"/>
    <w:rsid w:val="002A13DC"/>
    <w:rsid w:val="002A2DC7"/>
    <w:rsid w:val="002A5D9A"/>
    <w:rsid w:val="002D4D94"/>
    <w:rsid w:val="002D72DC"/>
    <w:rsid w:val="002E7A44"/>
    <w:rsid w:val="00305159"/>
    <w:rsid w:val="00307084"/>
    <w:rsid w:val="003232D6"/>
    <w:rsid w:val="00324C88"/>
    <w:rsid w:val="00324E69"/>
    <w:rsid w:val="0032767D"/>
    <w:rsid w:val="003314AA"/>
    <w:rsid w:val="00331C77"/>
    <w:rsid w:val="003371EB"/>
    <w:rsid w:val="003438A1"/>
    <w:rsid w:val="003504C5"/>
    <w:rsid w:val="0035633D"/>
    <w:rsid w:val="003577CD"/>
    <w:rsid w:val="00360600"/>
    <w:rsid w:val="00367914"/>
    <w:rsid w:val="00374AB3"/>
    <w:rsid w:val="00382C57"/>
    <w:rsid w:val="003924F3"/>
    <w:rsid w:val="003A4D40"/>
    <w:rsid w:val="003B2804"/>
    <w:rsid w:val="003C0ECE"/>
    <w:rsid w:val="003C35DF"/>
    <w:rsid w:val="003C4D20"/>
    <w:rsid w:val="003D1314"/>
    <w:rsid w:val="003D1796"/>
    <w:rsid w:val="003E755F"/>
    <w:rsid w:val="003E7715"/>
    <w:rsid w:val="003F2CC6"/>
    <w:rsid w:val="003F304D"/>
    <w:rsid w:val="003F514F"/>
    <w:rsid w:val="004049A1"/>
    <w:rsid w:val="004128E7"/>
    <w:rsid w:val="00413BAB"/>
    <w:rsid w:val="00422ABC"/>
    <w:rsid w:val="00425055"/>
    <w:rsid w:val="00441B6D"/>
    <w:rsid w:val="0044536F"/>
    <w:rsid w:val="004550F9"/>
    <w:rsid w:val="00464375"/>
    <w:rsid w:val="00464AF8"/>
    <w:rsid w:val="004726FC"/>
    <w:rsid w:val="004815C7"/>
    <w:rsid w:val="004849A9"/>
    <w:rsid w:val="00491296"/>
    <w:rsid w:val="00492F67"/>
    <w:rsid w:val="00494C09"/>
    <w:rsid w:val="00494CC1"/>
    <w:rsid w:val="004A3B94"/>
    <w:rsid w:val="004A70A8"/>
    <w:rsid w:val="004B0185"/>
    <w:rsid w:val="004B0B9E"/>
    <w:rsid w:val="004B1333"/>
    <w:rsid w:val="004B2D60"/>
    <w:rsid w:val="004B3C2E"/>
    <w:rsid w:val="004C2F22"/>
    <w:rsid w:val="004C6F33"/>
    <w:rsid w:val="004D4644"/>
    <w:rsid w:val="004D5FB6"/>
    <w:rsid w:val="004E6FA3"/>
    <w:rsid w:val="004E72BF"/>
    <w:rsid w:val="004E7C08"/>
    <w:rsid w:val="004F01CB"/>
    <w:rsid w:val="004F31D1"/>
    <w:rsid w:val="004F66F4"/>
    <w:rsid w:val="005052BB"/>
    <w:rsid w:val="00505429"/>
    <w:rsid w:val="00515BE6"/>
    <w:rsid w:val="005217E9"/>
    <w:rsid w:val="00524FC0"/>
    <w:rsid w:val="00531E1D"/>
    <w:rsid w:val="005347DF"/>
    <w:rsid w:val="00537FB5"/>
    <w:rsid w:val="00543353"/>
    <w:rsid w:val="00544BC8"/>
    <w:rsid w:val="00552F26"/>
    <w:rsid w:val="0055416A"/>
    <w:rsid w:val="005570D6"/>
    <w:rsid w:val="00573F4C"/>
    <w:rsid w:val="00584113"/>
    <w:rsid w:val="00587AF8"/>
    <w:rsid w:val="00590516"/>
    <w:rsid w:val="005B0F02"/>
    <w:rsid w:val="005B4C58"/>
    <w:rsid w:val="005C11C3"/>
    <w:rsid w:val="005C26A1"/>
    <w:rsid w:val="005D11F6"/>
    <w:rsid w:val="005D6C4F"/>
    <w:rsid w:val="005E2DE2"/>
    <w:rsid w:val="005F757A"/>
    <w:rsid w:val="00602178"/>
    <w:rsid w:val="00602354"/>
    <w:rsid w:val="0061445F"/>
    <w:rsid w:val="006224B0"/>
    <w:rsid w:val="00623865"/>
    <w:rsid w:val="00632662"/>
    <w:rsid w:val="0063587B"/>
    <w:rsid w:val="00640E74"/>
    <w:rsid w:val="00645BE5"/>
    <w:rsid w:val="006618F5"/>
    <w:rsid w:val="00683392"/>
    <w:rsid w:val="00685C89"/>
    <w:rsid w:val="00690E2D"/>
    <w:rsid w:val="006975BA"/>
    <w:rsid w:val="006A62E7"/>
    <w:rsid w:val="006A7669"/>
    <w:rsid w:val="006B12CF"/>
    <w:rsid w:val="006B7A94"/>
    <w:rsid w:val="006C1191"/>
    <w:rsid w:val="006C2745"/>
    <w:rsid w:val="006D3272"/>
    <w:rsid w:val="006E32C5"/>
    <w:rsid w:val="006E40AB"/>
    <w:rsid w:val="006E7D16"/>
    <w:rsid w:val="006F17FB"/>
    <w:rsid w:val="006F752C"/>
    <w:rsid w:val="00700B83"/>
    <w:rsid w:val="007054A2"/>
    <w:rsid w:val="00710A95"/>
    <w:rsid w:val="007115DC"/>
    <w:rsid w:val="0071205B"/>
    <w:rsid w:val="007173DA"/>
    <w:rsid w:val="007229AB"/>
    <w:rsid w:val="00723B3F"/>
    <w:rsid w:val="00727E7A"/>
    <w:rsid w:val="007319A3"/>
    <w:rsid w:val="00732C62"/>
    <w:rsid w:val="00747039"/>
    <w:rsid w:val="007473E1"/>
    <w:rsid w:val="007479CE"/>
    <w:rsid w:val="00752588"/>
    <w:rsid w:val="00760FDC"/>
    <w:rsid w:val="00763758"/>
    <w:rsid w:val="007650D2"/>
    <w:rsid w:val="007750B9"/>
    <w:rsid w:val="00781464"/>
    <w:rsid w:val="007A16B6"/>
    <w:rsid w:val="007A72D9"/>
    <w:rsid w:val="007B0DC1"/>
    <w:rsid w:val="007C1243"/>
    <w:rsid w:val="007C417F"/>
    <w:rsid w:val="007D7CA6"/>
    <w:rsid w:val="007E21ED"/>
    <w:rsid w:val="007E5633"/>
    <w:rsid w:val="0080298C"/>
    <w:rsid w:val="008053FD"/>
    <w:rsid w:val="00807CB2"/>
    <w:rsid w:val="0081302D"/>
    <w:rsid w:val="00814F3D"/>
    <w:rsid w:val="00815FE2"/>
    <w:rsid w:val="00822809"/>
    <w:rsid w:val="00822C0C"/>
    <w:rsid w:val="00824C85"/>
    <w:rsid w:val="008304FC"/>
    <w:rsid w:val="008352F3"/>
    <w:rsid w:val="008525F6"/>
    <w:rsid w:val="00853FD3"/>
    <w:rsid w:val="00866051"/>
    <w:rsid w:val="00870859"/>
    <w:rsid w:val="00871E1E"/>
    <w:rsid w:val="008731C1"/>
    <w:rsid w:val="0088414D"/>
    <w:rsid w:val="00893F82"/>
    <w:rsid w:val="008A1F0A"/>
    <w:rsid w:val="008A57DE"/>
    <w:rsid w:val="008B7EF0"/>
    <w:rsid w:val="008C0060"/>
    <w:rsid w:val="008C28C3"/>
    <w:rsid w:val="008C5BB7"/>
    <w:rsid w:val="008F1CB8"/>
    <w:rsid w:val="0091289A"/>
    <w:rsid w:val="00914495"/>
    <w:rsid w:val="009212D8"/>
    <w:rsid w:val="00926F15"/>
    <w:rsid w:val="0093021A"/>
    <w:rsid w:val="00932210"/>
    <w:rsid w:val="0093272E"/>
    <w:rsid w:val="00950B37"/>
    <w:rsid w:val="00951D18"/>
    <w:rsid w:val="00954FFB"/>
    <w:rsid w:val="009557D7"/>
    <w:rsid w:val="00957074"/>
    <w:rsid w:val="009641F5"/>
    <w:rsid w:val="00967EF3"/>
    <w:rsid w:val="00971009"/>
    <w:rsid w:val="00977412"/>
    <w:rsid w:val="00977E2E"/>
    <w:rsid w:val="00993F98"/>
    <w:rsid w:val="00997CA5"/>
    <w:rsid w:val="009B2207"/>
    <w:rsid w:val="009B29E2"/>
    <w:rsid w:val="009B31B7"/>
    <w:rsid w:val="009B707A"/>
    <w:rsid w:val="009C3031"/>
    <w:rsid w:val="009C3394"/>
    <w:rsid w:val="009C56AE"/>
    <w:rsid w:val="009D312A"/>
    <w:rsid w:val="009E41FE"/>
    <w:rsid w:val="009E5C71"/>
    <w:rsid w:val="009E5F53"/>
    <w:rsid w:val="009F3F84"/>
    <w:rsid w:val="009F57D1"/>
    <w:rsid w:val="00A00383"/>
    <w:rsid w:val="00A128CB"/>
    <w:rsid w:val="00A27429"/>
    <w:rsid w:val="00A3213E"/>
    <w:rsid w:val="00A34A6A"/>
    <w:rsid w:val="00A34AD6"/>
    <w:rsid w:val="00A35741"/>
    <w:rsid w:val="00A42B16"/>
    <w:rsid w:val="00A50B13"/>
    <w:rsid w:val="00A664EC"/>
    <w:rsid w:val="00A677D6"/>
    <w:rsid w:val="00A77E15"/>
    <w:rsid w:val="00A85616"/>
    <w:rsid w:val="00A85ADA"/>
    <w:rsid w:val="00A92A24"/>
    <w:rsid w:val="00AB2F54"/>
    <w:rsid w:val="00AB5356"/>
    <w:rsid w:val="00AC5AF8"/>
    <w:rsid w:val="00AC5E2B"/>
    <w:rsid w:val="00AC7ECB"/>
    <w:rsid w:val="00AD2310"/>
    <w:rsid w:val="00AD4B17"/>
    <w:rsid w:val="00AE38B6"/>
    <w:rsid w:val="00AE441D"/>
    <w:rsid w:val="00AF2A73"/>
    <w:rsid w:val="00AF5630"/>
    <w:rsid w:val="00AF5BD5"/>
    <w:rsid w:val="00AF7F77"/>
    <w:rsid w:val="00B03ED0"/>
    <w:rsid w:val="00B07350"/>
    <w:rsid w:val="00B11EE5"/>
    <w:rsid w:val="00B15805"/>
    <w:rsid w:val="00B33ADB"/>
    <w:rsid w:val="00B36DE7"/>
    <w:rsid w:val="00B400C8"/>
    <w:rsid w:val="00B502DD"/>
    <w:rsid w:val="00B51D5F"/>
    <w:rsid w:val="00B536D0"/>
    <w:rsid w:val="00B613F3"/>
    <w:rsid w:val="00B66FC5"/>
    <w:rsid w:val="00B671EA"/>
    <w:rsid w:val="00B70396"/>
    <w:rsid w:val="00B71BA5"/>
    <w:rsid w:val="00BB5A8A"/>
    <w:rsid w:val="00BC1559"/>
    <w:rsid w:val="00BC1FBC"/>
    <w:rsid w:val="00BC6A92"/>
    <w:rsid w:val="00BD4C5C"/>
    <w:rsid w:val="00BE2154"/>
    <w:rsid w:val="00BF5CE5"/>
    <w:rsid w:val="00C11E1E"/>
    <w:rsid w:val="00C168B5"/>
    <w:rsid w:val="00C1798B"/>
    <w:rsid w:val="00C26F32"/>
    <w:rsid w:val="00C6740F"/>
    <w:rsid w:val="00C81314"/>
    <w:rsid w:val="00C959EF"/>
    <w:rsid w:val="00C96483"/>
    <w:rsid w:val="00CA681A"/>
    <w:rsid w:val="00CA6CCB"/>
    <w:rsid w:val="00CB617B"/>
    <w:rsid w:val="00CD40F6"/>
    <w:rsid w:val="00CD6FD5"/>
    <w:rsid w:val="00CE5B16"/>
    <w:rsid w:val="00CE6EC2"/>
    <w:rsid w:val="00CE732F"/>
    <w:rsid w:val="00D052BC"/>
    <w:rsid w:val="00D1350E"/>
    <w:rsid w:val="00D1387A"/>
    <w:rsid w:val="00D14DBF"/>
    <w:rsid w:val="00D158A1"/>
    <w:rsid w:val="00D223A3"/>
    <w:rsid w:val="00D25C03"/>
    <w:rsid w:val="00D308BA"/>
    <w:rsid w:val="00D30C8D"/>
    <w:rsid w:val="00D37E76"/>
    <w:rsid w:val="00D4329F"/>
    <w:rsid w:val="00D550CA"/>
    <w:rsid w:val="00D57354"/>
    <w:rsid w:val="00D927C0"/>
    <w:rsid w:val="00D95BBF"/>
    <w:rsid w:val="00D9652E"/>
    <w:rsid w:val="00DA12C8"/>
    <w:rsid w:val="00DA1BE9"/>
    <w:rsid w:val="00DA49D4"/>
    <w:rsid w:val="00DA4C86"/>
    <w:rsid w:val="00DA4FAF"/>
    <w:rsid w:val="00DA59CE"/>
    <w:rsid w:val="00DA6A12"/>
    <w:rsid w:val="00DC4329"/>
    <w:rsid w:val="00DC5EBC"/>
    <w:rsid w:val="00DD3126"/>
    <w:rsid w:val="00DD49DD"/>
    <w:rsid w:val="00DE3E72"/>
    <w:rsid w:val="00DE4CEE"/>
    <w:rsid w:val="00DF1EB2"/>
    <w:rsid w:val="00E010A5"/>
    <w:rsid w:val="00E03B9A"/>
    <w:rsid w:val="00E042D1"/>
    <w:rsid w:val="00E04ACD"/>
    <w:rsid w:val="00E07A11"/>
    <w:rsid w:val="00E12535"/>
    <w:rsid w:val="00E1413A"/>
    <w:rsid w:val="00E205BA"/>
    <w:rsid w:val="00E2250A"/>
    <w:rsid w:val="00E225DE"/>
    <w:rsid w:val="00E22F37"/>
    <w:rsid w:val="00E239EE"/>
    <w:rsid w:val="00E36C6C"/>
    <w:rsid w:val="00E36FCA"/>
    <w:rsid w:val="00E406C4"/>
    <w:rsid w:val="00E44FA2"/>
    <w:rsid w:val="00E46006"/>
    <w:rsid w:val="00E52DC0"/>
    <w:rsid w:val="00E574DF"/>
    <w:rsid w:val="00E6207A"/>
    <w:rsid w:val="00E64247"/>
    <w:rsid w:val="00E73E40"/>
    <w:rsid w:val="00E95196"/>
    <w:rsid w:val="00EA661A"/>
    <w:rsid w:val="00EC2866"/>
    <w:rsid w:val="00EC586B"/>
    <w:rsid w:val="00EC772A"/>
    <w:rsid w:val="00EC7779"/>
    <w:rsid w:val="00EE37DD"/>
    <w:rsid w:val="00EF5338"/>
    <w:rsid w:val="00F06306"/>
    <w:rsid w:val="00F06F52"/>
    <w:rsid w:val="00F12957"/>
    <w:rsid w:val="00F27A91"/>
    <w:rsid w:val="00F359BC"/>
    <w:rsid w:val="00F462C3"/>
    <w:rsid w:val="00F536D6"/>
    <w:rsid w:val="00F54BDD"/>
    <w:rsid w:val="00F6424E"/>
    <w:rsid w:val="00F8097A"/>
    <w:rsid w:val="00F84B95"/>
    <w:rsid w:val="00F86B54"/>
    <w:rsid w:val="00F94A6D"/>
    <w:rsid w:val="00FA1DF4"/>
    <w:rsid w:val="00FA39D6"/>
    <w:rsid w:val="00FA3A65"/>
    <w:rsid w:val="00FB3ECF"/>
    <w:rsid w:val="00FB41B6"/>
    <w:rsid w:val="00FC0656"/>
    <w:rsid w:val="00FC4BBC"/>
    <w:rsid w:val="00FC6A75"/>
    <w:rsid w:val="00FD0182"/>
    <w:rsid w:val="00FD3A7C"/>
    <w:rsid w:val="00FD7C9B"/>
    <w:rsid w:val="00FF13A2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D7387-AD07-4D21-8948-A92D6056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7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7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73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2C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C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524FC0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70396"/>
    <w:rPr>
      <w:i/>
      <w:iCs/>
    </w:rPr>
  </w:style>
  <w:style w:type="character" w:styleId="a6">
    <w:name w:val="Hyperlink"/>
    <w:basedOn w:val="a0"/>
    <w:uiPriority w:val="99"/>
    <w:semiHidden/>
    <w:unhideWhenUsed/>
    <w:rsid w:val="00B7039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1350E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E6EC2"/>
  </w:style>
  <w:style w:type="paragraph" w:customStyle="1" w:styleId="ConsPlusNonformat">
    <w:name w:val="ConsPlusNonformat"/>
    <w:rsid w:val="00CE6E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E6E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E6E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CE6E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E6EC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7750B9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750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7750B9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CA681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A6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A681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A68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094C1-7BA6-4BE8-B053-9542C9C71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2024-11-20T06:47:00Z</cp:lastPrinted>
  <dcterms:created xsi:type="dcterms:W3CDTF">2024-11-20T06:48:00Z</dcterms:created>
  <dcterms:modified xsi:type="dcterms:W3CDTF">2024-12-04T12:49:00Z</dcterms:modified>
</cp:coreProperties>
</file>